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BA" w:rsidRPr="00FE38C5" w:rsidRDefault="005D0DBA" w:rsidP="005D0DB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C5">
        <w:rPr>
          <w:rFonts w:ascii="Times New Roman" w:hAnsi="Times New Roman" w:cs="Times New Roman"/>
          <w:b/>
          <w:sz w:val="28"/>
          <w:szCs w:val="28"/>
        </w:rPr>
        <w:t>Вартість за надані адміністративні послуги:</w:t>
      </w:r>
    </w:p>
    <w:p w:rsidR="005D0DBA" w:rsidRPr="00FE38C5" w:rsidRDefault="005D0DBA" w:rsidP="005D0DB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1372"/>
        <w:gridCol w:w="7134"/>
        <w:gridCol w:w="1626"/>
      </w:tblGrid>
      <w:tr w:rsidR="005D0DBA" w:rsidRPr="00FE38C5" w:rsidTr="000102C0">
        <w:trPr>
          <w:trHeight w:val="405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Код послуги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послуги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Сума</w:t>
            </w:r>
            <w:r w:rsidRPr="00FE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, </w:t>
            </w:r>
            <w:r w:rsidRPr="00FE38C5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5D0DBA" w:rsidRPr="00FE38C5" w:rsidTr="000102C0">
        <w:trPr>
          <w:trHeight w:val="112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014011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Реєстр.,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пере.кол.трансп.зас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вид.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про реєстр. або його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дубл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знаків,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знят.з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обл.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вид.облік.карт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ном.знак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раз.поїзд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пров.експ.досл.трансп.зас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і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супр.док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вид.експ.висн.тран.зас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усіх кат.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вітч.вир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СНД або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окр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152,63</w:t>
            </w:r>
          </w:p>
        </w:tc>
      </w:tr>
      <w:tr w:rsidR="005D0DBA" w:rsidRPr="00FE38C5" w:rsidTr="000102C0">
        <w:trPr>
          <w:trHeight w:val="112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014021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Реєстр.,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пере.кол.трансп.зас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вид.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про реєстр. або його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дубл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знаків,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знят.з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обл.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вид.облік.карт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ном.знак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раз.поїзд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пров.експ.досл.трансп.зас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і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супр.док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вид.експ.висн.тран.зас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усіх кат.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ін.вир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або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окр.агр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190,15</w:t>
            </w:r>
          </w:p>
        </w:tc>
      </w:tr>
      <w:tr w:rsidR="005D0DBA" w:rsidRPr="00FE38C5" w:rsidTr="000102C0">
        <w:trPr>
          <w:trHeight w:val="112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014031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Реєстр.,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пере.кол.трансп.зас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вид.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про реєстр. або його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дубл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знаків,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знят.з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обл.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вид.облік.карт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ном.знак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раз.поїзд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пров.експ.досл.трансп.зас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і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супр.док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вид.експ.висн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мот.транс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прич.вітч.вир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та СНД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148,63</w:t>
            </w:r>
          </w:p>
        </w:tc>
      </w:tr>
      <w:tr w:rsidR="005D0DBA" w:rsidRPr="00FE38C5" w:rsidTr="000102C0">
        <w:trPr>
          <w:trHeight w:val="112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014041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Реєстр.,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пере.кол.трансп.зас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вид.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про реєстр. або його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дубл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знаків,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знят.з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обл.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вид.облік.карт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ном.знак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раз.поїзд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пров.експ.досл.трансп.зас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і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супр.док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вид.експ.висн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мот.тран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прич.ін.вир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186,15</w:t>
            </w:r>
          </w:p>
        </w:tc>
      </w:tr>
      <w:tr w:rsidR="005D0DBA" w:rsidRPr="00FE38C5" w:rsidTr="000102C0">
        <w:trPr>
          <w:trHeight w:val="112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014051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Реєстр.,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пере.кол.трансп.зас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вид.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про реєстр. або його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дубл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знаків,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знят.з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обл.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тран.зас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вид.облік.карт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ном.знак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раз.поїзд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.,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пров.експ.досл.трансп.зас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і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супр.док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вид.експ.висн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мопедів або їх окремих агрегатів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54,83</w:t>
            </w:r>
          </w:p>
        </w:tc>
      </w:tr>
      <w:tr w:rsidR="005D0DBA" w:rsidRPr="00FE38C5" w:rsidTr="000102C0">
        <w:trPr>
          <w:trHeight w:val="750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016011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Видача тимчасового реєстраційного талона на право керування транспортним засобом (за заявою власника або за дорученням) для автомобілів, автобусів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15</w:t>
            </w:r>
          </w:p>
        </w:tc>
      </w:tr>
      <w:tr w:rsidR="005D0DBA" w:rsidRPr="00FE38C5" w:rsidTr="000102C0">
        <w:trPr>
          <w:trHeight w:val="750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016021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Видача тимчасового реєстраційного талона на право керування транспортним засобом (за заявою власника або за дорученням) для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мототранспорту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причепів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15</w:t>
            </w:r>
          </w:p>
        </w:tc>
      </w:tr>
      <w:tr w:rsidR="005D0DBA" w:rsidRPr="00FE38C5" w:rsidTr="000102C0">
        <w:trPr>
          <w:trHeight w:val="750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044012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Відповідальне зберігання номерних знаків транспортних засобів, знятих з обліку для подальшого закріплення за іншими транспортними засобами цього ж власника (за одну добу)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3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049002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Блaнк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тимчaсового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реєстрaційного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тaлону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29,4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049011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Бланк тимчасового талона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36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049025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Держaвний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номерний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знaк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Т-1 (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aвто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98,94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049035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Номерні знаки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мототранспорту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48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lastRenderedPageBreak/>
              <w:t>049066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Номерні знаки причепів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49,44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049072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Номерний знак тип 2-1 (транзитні для авто)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21,3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049131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номерний знак тип 6-1, 6-2 транзитні для моторолера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6,9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049151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номерний знак моторолер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18,6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049213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Блaнк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свідоцтвa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реєстрaцію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ТЗ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плaстик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(2015)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201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049636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Номерний знак тип 6-1,6-2 (транзитні для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мото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5,88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049636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номерний знак тип 6-1 (транзит для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мото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5,88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049893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Блaнк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посвідчення водія (2015)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201</w:t>
            </w:r>
          </w:p>
        </w:tc>
      </w:tr>
      <w:tr w:rsidR="005D0DBA" w:rsidRPr="00FE38C5" w:rsidTr="000102C0">
        <w:trPr>
          <w:trHeight w:val="750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910015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Номерні знаки легкових автомобілів, які мають комбінацію з чотирьох однакових цифр і в межах 0001-0005,0007-0009,5555,7777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19901,1</w:t>
            </w:r>
          </w:p>
        </w:tc>
      </w:tr>
      <w:tr w:rsidR="005D0DBA" w:rsidRPr="00FE38C5" w:rsidTr="000102C0">
        <w:trPr>
          <w:trHeight w:val="750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910025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Номерні знаки легкових автомобілів, які мають комбінацію з чотирьох однакових цифр і в межах 1111,2222,3333,4444,8888,9999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9901,06</w:t>
            </w:r>
          </w:p>
        </w:tc>
      </w:tr>
      <w:tr w:rsidR="005D0DBA" w:rsidRPr="00FE38C5" w:rsidTr="000102C0">
        <w:trPr>
          <w:trHeight w:val="750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910035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Номерні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знaки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легкових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aвтомобілів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які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мaють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комбінaцію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чотирьох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однaкових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цифр і в </w:t>
            </w:r>
            <w:proofErr w:type="spellStart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межaх</w:t>
            </w:r>
            <w:proofErr w:type="spellEnd"/>
            <w:r w:rsidRPr="008F14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6666, 0006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7401,06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049232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Міжнародне посвідчення водія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uk-UA"/>
              </w:rPr>
            </w:pPr>
            <w:r w:rsidRPr="00FE38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5,70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049556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номерний знак тип -2 причіп-транзит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8F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10,62</w:t>
            </w:r>
          </w:p>
        </w:tc>
      </w:tr>
      <w:tr w:rsidR="005D0DBA" w:rsidRPr="00FE38C5" w:rsidTr="000102C0">
        <w:trPr>
          <w:trHeight w:val="405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0DBA" w:rsidRPr="00FE38C5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DBA" w:rsidRPr="00FE38C5" w:rsidRDefault="005D0DBA" w:rsidP="000102C0">
            <w:pPr>
              <w:tabs>
                <w:tab w:val="left" w:pos="-5812"/>
                <w:tab w:val="left" w:pos="-574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C5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запиту на отримання довідки про наявність/відсутність судимостей. </w:t>
            </w:r>
          </w:p>
          <w:p w:rsidR="005D0DBA" w:rsidRPr="00FE38C5" w:rsidRDefault="005D0DBA" w:rsidP="00010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0DBA" w:rsidRPr="00FE38C5" w:rsidRDefault="005D0DBA" w:rsidP="0001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E3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безкоштовно</w:t>
            </w:r>
          </w:p>
        </w:tc>
      </w:tr>
      <w:tr w:rsidR="005D0DBA" w:rsidRPr="00FE38C5" w:rsidTr="000102C0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7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BA" w:rsidRPr="008F14DF" w:rsidRDefault="005D0DBA" w:rsidP="00010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6F7575" w:rsidRDefault="006F7575">
      <w:bookmarkStart w:id="0" w:name="_GoBack"/>
      <w:bookmarkEnd w:id="0"/>
    </w:p>
    <w:sectPr w:rsidR="006F7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A"/>
    <w:rsid w:val="00143C0C"/>
    <w:rsid w:val="005D0DBA"/>
    <w:rsid w:val="006F7575"/>
    <w:rsid w:val="00C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E43F-3252-4FB8-AD93-E638C75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2017-05-16T11:17:00Z</dcterms:created>
  <dcterms:modified xsi:type="dcterms:W3CDTF">2017-05-16T11:17:00Z</dcterms:modified>
</cp:coreProperties>
</file>